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B79F" w14:textId="77777777" w:rsidR="00B253B1" w:rsidRPr="00F3197C" w:rsidRDefault="00B253B1" w:rsidP="005E291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3197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Europäische Fallstudien zur wirtschaftlichen, sozialen und kulturellen Vielfalt</w:t>
      </w:r>
    </w:p>
    <w:p w14:paraId="115021B6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6CAA746A" w14:textId="029F0266" w:rsidR="00540B17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5E2913">
        <w:rPr>
          <w:rFonts w:ascii="Times New Roman" w:eastAsia="Times New Roman" w:hAnsi="Times New Roman" w:cs="Times New Roman"/>
          <w:lang w:val="de-DE"/>
        </w:rPr>
        <w:t xml:space="preserve">Der Lehrstuhl für </w:t>
      </w:r>
      <w:r w:rsidR="005E2913" w:rsidRPr="005E2913">
        <w:rPr>
          <w:rFonts w:ascii="Times New Roman" w:eastAsia="Times New Roman" w:hAnsi="Times New Roman" w:cs="Times New Roman"/>
          <w:lang w:val="de-DE"/>
        </w:rPr>
        <w:t xml:space="preserve">Volkskunde 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der Universität Debrecen und die </w:t>
      </w:r>
      <w:r w:rsidR="005E2913" w:rsidRPr="005E2913">
        <w:rPr>
          <w:rFonts w:ascii="Times New Roman" w:eastAsia="Times New Roman" w:hAnsi="Times New Roman" w:cs="Times New Roman"/>
          <w:lang w:val="de-DE"/>
        </w:rPr>
        <w:t xml:space="preserve">Ethnographische 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Forschungsgruppe der Ungarischen Akademie der Wissenschaften </w:t>
      </w:r>
      <w:r w:rsidR="005E2913" w:rsidRPr="005E2913">
        <w:rPr>
          <w:rFonts w:ascii="Times New Roman" w:eastAsia="Times New Roman" w:hAnsi="Times New Roman" w:cs="Times New Roman"/>
          <w:lang w:val="de-DE"/>
        </w:rPr>
        <w:t xml:space="preserve">an der Universität Debrecen 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(ELKH) </w:t>
      </w:r>
      <w:r w:rsidR="005E2913" w:rsidRPr="005E2913">
        <w:rPr>
          <w:rFonts w:ascii="Times New Roman" w:eastAsia="Times New Roman" w:hAnsi="Times New Roman" w:cs="Times New Roman"/>
          <w:lang w:val="de-DE"/>
        </w:rPr>
        <w:t>laden zur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 internationale</w:t>
      </w:r>
      <w:r w:rsidR="005E2913" w:rsidRPr="005E2913">
        <w:rPr>
          <w:rFonts w:ascii="Times New Roman" w:eastAsia="Times New Roman" w:hAnsi="Times New Roman" w:cs="Times New Roman"/>
          <w:lang w:val="de-DE"/>
        </w:rPr>
        <w:t>n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 Konferenz </w:t>
      </w:r>
      <w:r w:rsidR="005E2913">
        <w:rPr>
          <w:rFonts w:ascii="Times New Roman" w:eastAsia="Times New Roman" w:hAnsi="Times New Roman" w:cs="Times New Roman"/>
          <w:lang w:val="de-DE"/>
        </w:rPr>
        <w:t>„</w:t>
      </w:r>
      <w:r w:rsidRPr="005E2913">
        <w:rPr>
          <w:rFonts w:ascii="Times New Roman" w:eastAsia="Times New Roman" w:hAnsi="Times New Roman" w:cs="Times New Roman"/>
          <w:lang w:val="de-DE"/>
        </w:rPr>
        <w:t>Europäische Fallstudien zur wirtschaftlichen, sozialen und kulturellen Vielfalt</w:t>
      </w:r>
      <w:r w:rsidR="005E2913" w:rsidRPr="005E2913">
        <w:rPr>
          <w:rFonts w:ascii="Times New Roman" w:eastAsia="Times New Roman" w:hAnsi="Times New Roman" w:cs="Times New Roman"/>
          <w:lang w:val="de-DE"/>
        </w:rPr>
        <w:t>”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 </w:t>
      </w:r>
      <w:r w:rsidR="005E2913" w:rsidRPr="005E2913">
        <w:rPr>
          <w:rFonts w:ascii="Times New Roman" w:eastAsia="Times New Roman" w:hAnsi="Times New Roman" w:cs="Times New Roman"/>
          <w:lang w:val="de-DE"/>
        </w:rPr>
        <w:t xml:space="preserve">ein. </w:t>
      </w:r>
    </w:p>
    <w:p w14:paraId="6FDFB193" w14:textId="77777777" w:rsidR="00540B17" w:rsidRDefault="00540B17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4A29F984" w14:textId="6240ED62" w:rsidR="00B253B1" w:rsidRPr="005E2913" w:rsidRDefault="005E2913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5E2913">
        <w:rPr>
          <w:rFonts w:ascii="Times New Roman" w:eastAsia="Times New Roman" w:hAnsi="Times New Roman" w:cs="Times New Roman"/>
          <w:lang w:val="de-DE"/>
        </w:rPr>
        <w:t>Die Tagung findet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</w:t>
      </w:r>
      <w:r w:rsidRPr="005E2913">
        <w:rPr>
          <w:rFonts w:ascii="Times New Roman" w:eastAsia="Times New Roman" w:hAnsi="Times New Roman" w:cs="Times New Roman"/>
          <w:lang w:val="de-DE"/>
        </w:rPr>
        <w:t xml:space="preserve">zwischen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5. </w:t>
      </w:r>
      <w:r w:rsidRPr="005E2913">
        <w:rPr>
          <w:rFonts w:ascii="Times New Roman" w:eastAsia="Times New Roman" w:hAnsi="Times New Roman" w:cs="Times New Roman"/>
          <w:lang w:val="de-DE"/>
        </w:rPr>
        <w:t>und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7. Oktober 2022 in Debrecen (Ungarn) </w:t>
      </w:r>
      <w:r w:rsidRPr="005E2913">
        <w:rPr>
          <w:rFonts w:ascii="Times New Roman" w:eastAsia="Times New Roman" w:hAnsi="Times New Roman" w:cs="Times New Roman"/>
          <w:lang w:val="de-DE"/>
        </w:rPr>
        <w:t>statt</w:t>
      </w:r>
      <w:r w:rsidR="00B253B1" w:rsidRPr="005E2913">
        <w:rPr>
          <w:rFonts w:ascii="Times New Roman" w:eastAsia="Times New Roman" w:hAnsi="Times New Roman" w:cs="Times New Roman"/>
          <w:lang w:val="de-DE"/>
        </w:rPr>
        <w:t>.</w:t>
      </w:r>
    </w:p>
    <w:p w14:paraId="475611D9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23AF16EE" w14:textId="481D3E10" w:rsidR="00F23E06" w:rsidRDefault="00746847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Vielfalt zeichnet sich durch mannigfaltige Erscheinungsformen </w:t>
      </w:r>
      <w:r w:rsidR="00F23E06">
        <w:rPr>
          <w:rFonts w:ascii="Times New Roman" w:eastAsia="Times New Roman" w:hAnsi="Times New Roman" w:cs="Times New Roman"/>
          <w:lang w:val="de-DE"/>
        </w:rPr>
        <w:t xml:space="preserve">und </w:t>
      </w:r>
      <w:r>
        <w:rPr>
          <w:rFonts w:ascii="Times New Roman" w:eastAsia="Times New Roman" w:hAnsi="Times New Roman" w:cs="Times New Roman"/>
          <w:lang w:val="de-DE"/>
        </w:rPr>
        <w:t>Ausdrucksweisen aus</w:t>
      </w:r>
      <w:r w:rsidR="00F23E06">
        <w:rPr>
          <w:rFonts w:ascii="Times New Roman" w:eastAsia="Times New Roman" w:hAnsi="Times New Roman" w:cs="Times New Roman"/>
          <w:lang w:val="de-DE"/>
        </w:rPr>
        <w:t xml:space="preserve">. Allerding können die jeweiligen Ausprägungen der Vielfalt in den Kulturen der verschiedenen Völker und Gemeinschaften sowohl </w:t>
      </w:r>
      <w:r w:rsidR="00EA21C7">
        <w:rPr>
          <w:rFonts w:ascii="Times New Roman" w:eastAsia="Times New Roman" w:hAnsi="Times New Roman" w:cs="Times New Roman"/>
          <w:lang w:val="de-DE"/>
        </w:rPr>
        <w:t xml:space="preserve">zahlreiche </w:t>
      </w:r>
      <w:r w:rsidR="00F23E06">
        <w:rPr>
          <w:rFonts w:ascii="Times New Roman" w:eastAsia="Times New Roman" w:hAnsi="Times New Roman" w:cs="Times New Roman"/>
          <w:lang w:val="de-DE"/>
        </w:rPr>
        <w:t xml:space="preserve">Ähnlichkeiten als auch gravierende Unterschiede aufweisen. Wir möchten uns </w:t>
      </w:r>
      <w:r w:rsidR="00584C5B">
        <w:rPr>
          <w:rFonts w:ascii="Times New Roman" w:eastAsia="Times New Roman" w:hAnsi="Times New Roman" w:cs="Times New Roman"/>
          <w:lang w:val="de-DE"/>
        </w:rPr>
        <w:t xml:space="preserve">deshalb </w:t>
      </w:r>
      <w:r w:rsidR="00F23E06">
        <w:rPr>
          <w:rFonts w:ascii="Times New Roman" w:eastAsia="Times New Roman" w:hAnsi="Times New Roman" w:cs="Times New Roman"/>
          <w:lang w:val="de-DE"/>
        </w:rPr>
        <w:t xml:space="preserve">mit </w:t>
      </w:r>
      <w:r w:rsidR="00EA21C7">
        <w:rPr>
          <w:rFonts w:ascii="Times New Roman" w:eastAsia="Times New Roman" w:hAnsi="Times New Roman" w:cs="Times New Roman"/>
          <w:lang w:val="de-DE"/>
        </w:rPr>
        <w:t xml:space="preserve">ausgewählten ethnischen Gemeinschaften Europas </w:t>
      </w:r>
      <w:r w:rsidR="00584C5B">
        <w:rPr>
          <w:rFonts w:ascii="Times New Roman" w:eastAsia="Times New Roman" w:hAnsi="Times New Roman" w:cs="Times New Roman"/>
          <w:lang w:val="de-DE"/>
        </w:rPr>
        <w:t>auseinandersetzen und diskutieren, ob sich die unterschiedlichen Erscheinungsformen der Vielfalt in diesem Kontext vergleichen lassen und inwieweit voneinander abweichende Entwicklungen zu beobachten sind.</w:t>
      </w:r>
    </w:p>
    <w:p w14:paraId="4BF783F4" w14:textId="757C92DA" w:rsidR="00B253B1" w:rsidRPr="005E2913" w:rsidRDefault="00B253B1" w:rsidP="00584C5B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718E0479" w14:textId="2DF36F9E" w:rsidR="00B253B1" w:rsidRPr="005E2913" w:rsidRDefault="00584C5B" w:rsidP="00584C5B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Die zentralen Fragestellungen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der Konferenz </w:t>
      </w:r>
      <w:r>
        <w:rPr>
          <w:rFonts w:ascii="Times New Roman" w:eastAsia="Times New Roman" w:hAnsi="Times New Roman" w:cs="Times New Roman"/>
          <w:lang w:val="de-DE"/>
        </w:rPr>
        <w:t>sind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in einem sehr breiten internationalen und t</w:t>
      </w:r>
      <w:r>
        <w:rPr>
          <w:rFonts w:ascii="Times New Roman" w:eastAsia="Times New Roman" w:hAnsi="Times New Roman" w:cs="Times New Roman"/>
          <w:lang w:val="de-DE"/>
        </w:rPr>
        <w:t>hematischen Kontext angesiedelt</w:t>
      </w:r>
      <w:r w:rsidR="00EA21C7">
        <w:rPr>
          <w:rFonts w:ascii="Times New Roman" w:eastAsia="Times New Roman" w:hAnsi="Times New Roman" w:cs="Times New Roman"/>
          <w:lang w:val="de-DE"/>
        </w:rPr>
        <w:t xml:space="preserve">. Im </w:t>
      </w:r>
      <w:r w:rsidR="006E17E7">
        <w:rPr>
          <w:rFonts w:ascii="Times New Roman" w:eastAsia="Times New Roman" w:hAnsi="Times New Roman" w:cs="Times New Roman"/>
          <w:lang w:val="de-DE"/>
        </w:rPr>
        <w:t>Fokus stehen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 w:rsidR="00B253B1" w:rsidRPr="005E2913">
        <w:rPr>
          <w:rFonts w:ascii="Times New Roman" w:eastAsia="Times New Roman" w:hAnsi="Times New Roman" w:cs="Times New Roman"/>
          <w:lang w:val="de-DE"/>
        </w:rPr>
        <w:t>Fallstudien zur wirtschaftlichen, kulturellen und sozialen Vielfalt der europäischen Gesellschaft</w:t>
      </w:r>
      <w:r w:rsidR="003B79F9">
        <w:rPr>
          <w:rFonts w:ascii="Times New Roman" w:eastAsia="Times New Roman" w:hAnsi="Times New Roman" w:cs="Times New Roman"/>
          <w:lang w:val="de-DE"/>
        </w:rPr>
        <w:t>en</w:t>
      </w:r>
      <w:r w:rsidR="006E17E7">
        <w:rPr>
          <w:rFonts w:ascii="Times New Roman" w:eastAsia="Times New Roman" w:hAnsi="Times New Roman" w:cs="Times New Roman"/>
          <w:lang w:val="de-DE"/>
        </w:rPr>
        <w:t xml:space="preserve">, wobei ausgewählte Erscheinungsformen und Deutungsansätze kritisch hinterfragt werden. Zu den Schwerpunkten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gehören </w:t>
      </w:r>
      <w:r w:rsidR="006E17E7">
        <w:rPr>
          <w:rFonts w:ascii="Times New Roman" w:eastAsia="Times New Roman" w:hAnsi="Times New Roman" w:cs="Times New Roman"/>
          <w:lang w:val="de-DE"/>
        </w:rPr>
        <w:t xml:space="preserve">disziplinübergreifende theoretische Fragestellungen aus verschiedenen Forschungsgebieten wie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Ethnographie, Kulturanthropologie, </w:t>
      </w:r>
      <w:r w:rsidR="006E17E7">
        <w:rPr>
          <w:rFonts w:ascii="Times New Roman" w:eastAsia="Times New Roman" w:hAnsi="Times New Roman" w:cs="Times New Roman"/>
          <w:lang w:val="de-DE"/>
        </w:rPr>
        <w:t>Folkloristik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, </w:t>
      </w:r>
      <w:r w:rsidR="006E17E7">
        <w:rPr>
          <w:rFonts w:ascii="Times New Roman" w:eastAsia="Times New Roman" w:hAnsi="Times New Roman" w:cs="Times New Roman"/>
          <w:lang w:val="de-DE"/>
        </w:rPr>
        <w:t>Geschichtswissenschaft</w:t>
      </w:r>
      <w:r w:rsidR="00B253B1" w:rsidRPr="005E2913">
        <w:rPr>
          <w:rFonts w:ascii="Times New Roman" w:eastAsia="Times New Roman" w:hAnsi="Times New Roman" w:cs="Times New Roman"/>
          <w:lang w:val="de-DE"/>
        </w:rPr>
        <w:t>, Literatur- und Sprachwissenschaft, Soziologie, Philosophie und Psychologie</w:t>
      </w:r>
      <w:r w:rsidR="006E17E7">
        <w:rPr>
          <w:rFonts w:ascii="Times New Roman" w:eastAsia="Times New Roman" w:hAnsi="Times New Roman" w:cs="Times New Roman"/>
          <w:lang w:val="de-DE"/>
        </w:rPr>
        <w:t xml:space="preserve">. Außerdem werden </w:t>
      </w:r>
      <w:r w:rsidR="009B2A33">
        <w:rPr>
          <w:rFonts w:ascii="Times New Roman" w:eastAsia="Times New Roman" w:hAnsi="Times New Roman" w:cs="Times New Roman"/>
          <w:lang w:val="de-DE"/>
        </w:rPr>
        <w:t xml:space="preserve">die </w:t>
      </w:r>
      <w:r w:rsidR="006E17E7">
        <w:rPr>
          <w:rFonts w:ascii="Times New Roman" w:eastAsia="Times New Roman" w:hAnsi="Times New Roman" w:cs="Times New Roman"/>
          <w:lang w:val="de-DE"/>
        </w:rPr>
        <w:t>vielfältige</w:t>
      </w:r>
      <w:r w:rsidR="009B2A33">
        <w:rPr>
          <w:rFonts w:ascii="Times New Roman" w:eastAsia="Times New Roman" w:hAnsi="Times New Roman" w:cs="Times New Roman"/>
          <w:lang w:val="de-DE"/>
        </w:rPr>
        <w:t>n</w:t>
      </w:r>
      <w:r w:rsidR="006E17E7">
        <w:rPr>
          <w:rFonts w:ascii="Times New Roman" w:eastAsia="Times New Roman" w:hAnsi="Times New Roman" w:cs="Times New Roman"/>
          <w:lang w:val="de-DE"/>
        </w:rPr>
        <w:t xml:space="preserve"> </w:t>
      </w:r>
      <w:r w:rsidR="009B2A33">
        <w:rPr>
          <w:rFonts w:ascii="Times New Roman" w:eastAsia="Times New Roman" w:hAnsi="Times New Roman" w:cs="Times New Roman"/>
          <w:lang w:val="de-DE"/>
        </w:rPr>
        <w:t xml:space="preserve">kulturellen </w:t>
      </w:r>
      <w:r w:rsidR="006E17E7">
        <w:rPr>
          <w:rFonts w:ascii="Times New Roman" w:eastAsia="Times New Roman" w:hAnsi="Times New Roman" w:cs="Times New Roman"/>
          <w:lang w:val="de-DE"/>
        </w:rPr>
        <w:t xml:space="preserve">Erscheinungen </w:t>
      </w:r>
      <w:r w:rsidR="009B2A33">
        <w:rPr>
          <w:rFonts w:ascii="Times New Roman" w:eastAsia="Times New Roman" w:hAnsi="Times New Roman" w:cs="Times New Roman"/>
          <w:lang w:val="de-DE"/>
        </w:rPr>
        <w:t>von</w:t>
      </w:r>
      <w:r w:rsidR="006E17E7">
        <w:rPr>
          <w:rFonts w:ascii="Times New Roman" w:eastAsia="Times New Roman" w:hAnsi="Times New Roman" w:cs="Times New Roman"/>
          <w:lang w:val="de-DE"/>
        </w:rPr>
        <w:t xml:space="preserve"> </w:t>
      </w:r>
      <w:r w:rsidR="009B2A33">
        <w:rPr>
          <w:rFonts w:ascii="Times New Roman" w:eastAsia="Times New Roman" w:hAnsi="Times New Roman" w:cs="Times New Roman"/>
          <w:lang w:val="de-DE"/>
        </w:rPr>
        <w:t xml:space="preserve">ethnischen Minderheitengruppen empirisch untersucht. Mit der Konferenz möchten wir </w:t>
      </w:r>
      <w:r w:rsidR="00EA21C7">
        <w:rPr>
          <w:rFonts w:ascii="Times New Roman" w:eastAsia="Times New Roman" w:hAnsi="Times New Roman" w:cs="Times New Roman"/>
          <w:lang w:val="de-DE"/>
        </w:rPr>
        <w:t xml:space="preserve">somit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einen umfassenden Überblick über </w:t>
      </w:r>
      <w:r w:rsidR="009B2A33">
        <w:rPr>
          <w:rFonts w:ascii="Times New Roman" w:eastAsia="Times New Roman" w:hAnsi="Times New Roman" w:cs="Times New Roman"/>
          <w:lang w:val="de-DE"/>
        </w:rPr>
        <w:t>die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kulturellen </w:t>
      </w:r>
      <w:r w:rsidR="009B2A33">
        <w:rPr>
          <w:rFonts w:ascii="Times New Roman" w:eastAsia="Times New Roman" w:hAnsi="Times New Roman" w:cs="Times New Roman"/>
          <w:lang w:val="de-DE"/>
        </w:rPr>
        <w:t xml:space="preserve">Wandelprozesse bieten und die kulturellen Erscheinungen in unterschiedlichen (internationalen und ungarischen) Kontexten unter die Lupe nehmen und aus </w:t>
      </w:r>
      <w:r w:rsidR="00EA21C7">
        <w:rPr>
          <w:rFonts w:ascii="Times New Roman" w:eastAsia="Times New Roman" w:hAnsi="Times New Roman" w:cs="Times New Roman"/>
          <w:lang w:val="de-DE"/>
        </w:rPr>
        <w:t>verschiedenen</w:t>
      </w:r>
      <w:r w:rsidR="009B2A33">
        <w:rPr>
          <w:rFonts w:ascii="Times New Roman" w:eastAsia="Times New Roman" w:hAnsi="Times New Roman" w:cs="Times New Roman"/>
          <w:lang w:val="de-DE"/>
        </w:rPr>
        <w:t xml:space="preserve"> Perspektiven beleuchten. Die </w:t>
      </w:r>
      <w:r w:rsidR="0073278B">
        <w:rPr>
          <w:rFonts w:ascii="Times New Roman" w:eastAsia="Times New Roman" w:hAnsi="Times New Roman" w:cs="Times New Roman"/>
          <w:lang w:val="de-DE"/>
        </w:rPr>
        <w:t xml:space="preserve">Wechselbeziehungen </w:t>
      </w:r>
      <w:r w:rsidR="00B253B1" w:rsidRPr="005E2913">
        <w:rPr>
          <w:rFonts w:ascii="Times New Roman" w:eastAsia="Times New Roman" w:hAnsi="Times New Roman" w:cs="Times New Roman"/>
          <w:lang w:val="de-DE"/>
        </w:rPr>
        <w:t>zwischen Kultur, Wirtschaft und den soziokulture</w:t>
      </w:r>
      <w:r w:rsidR="0073278B">
        <w:rPr>
          <w:rFonts w:ascii="Times New Roman" w:eastAsia="Times New Roman" w:hAnsi="Times New Roman" w:cs="Times New Roman"/>
          <w:lang w:val="de-DE"/>
        </w:rPr>
        <w:t xml:space="preserve">llen Bereichen der Gesellschaft </w:t>
      </w:r>
      <w:r w:rsidR="00EA21C7">
        <w:rPr>
          <w:rFonts w:ascii="Times New Roman" w:eastAsia="Times New Roman" w:hAnsi="Times New Roman" w:cs="Times New Roman"/>
          <w:lang w:val="de-DE"/>
        </w:rPr>
        <w:t>sollen</w:t>
      </w:r>
      <w:r w:rsidR="0073278B">
        <w:rPr>
          <w:rFonts w:ascii="Times New Roman" w:eastAsia="Times New Roman" w:hAnsi="Times New Roman" w:cs="Times New Roman"/>
          <w:lang w:val="de-DE"/>
        </w:rPr>
        <w:t xml:space="preserve"> dabei besondere Aufmerksamkeit</w:t>
      </w:r>
      <w:r w:rsidR="00EA21C7">
        <w:rPr>
          <w:rFonts w:ascii="Times New Roman" w:eastAsia="Times New Roman" w:hAnsi="Times New Roman" w:cs="Times New Roman"/>
          <w:lang w:val="de-DE"/>
        </w:rPr>
        <w:t xml:space="preserve"> erhalten</w:t>
      </w:r>
      <w:r w:rsidR="0073278B">
        <w:rPr>
          <w:rFonts w:ascii="Times New Roman" w:eastAsia="Times New Roman" w:hAnsi="Times New Roman" w:cs="Times New Roman"/>
          <w:lang w:val="de-DE"/>
        </w:rPr>
        <w:t>.</w:t>
      </w:r>
    </w:p>
    <w:p w14:paraId="704E982E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1231113A" w14:textId="6DFF0875" w:rsidR="00B253B1" w:rsidRDefault="0073278B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Wir erwarten Beitragsvorschläge zu folgenden Themenbereichen:</w:t>
      </w:r>
    </w:p>
    <w:p w14:paraId="469C1C86" w14:textId="77777777" w:rsidR="0073278B" w:rsidRPr="005E2913" w:rsidRDefault="0073278B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7F6EA2ED" w14:textId="6BFCC8D3" w:rsidR="00B253B1" w:rsidRPr="00EA21C7" w:rsidRDefault="0073278B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e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uropäische Fallstudien zu </w:t>
      </w:r>
      <w:r w:rsidRPr="00EA21C7">
        <w:rPr>
          <w:rFonts w:ascii="Times New Roman" w:eastAsia="Times New Roman" w:hAnsi="Times New Roman" w:cs="Times New Roman"/>
          <w:lang w:val="de-DE"/>
        </w:rPr>
        <w:t>den Wirkungsmechanismen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 der Vielfalt</w:t>
      </w:r>
    </w:p>
    <w:p w14:paraId="526D5B87" w14:textId="5BB13ACA" w:rsidR="00B253B1" w:rsidRPr="00EA21C7" w:rsidRDefault="0073278B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k</w:t>
      </w:r>
      <w:r w:rsidR="00B253B1" w:rsidRPr="00EA21C7">
        <w:rPr>
          <w:rFonts w:ascii="Times New Roman" w:eastAsia="Times New Roman" w:hAnsi="Times New Roman" w:cs="Times New Roman"/>
          <w:lang w:val="de-DE"/>
        </w:rPr>
        <w:t>ulturelle Auswirkungen der sozialen Vielfalt</w:t>
      </w:r>
    </w:p>
    <w:p w14:paraId="485D2694" w14:textId="39294634" w:rsidR="00B253B1" w:rsidRPr="00EA21C7" w:rsidRDefault="0073278B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r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äumliche </w:t>
      </w:r>
      <w:r w:rsidRPr="00EA21C7">
        <w:rPr>
          <w:rFonts w:ascii="Times New Roman" w:eastAsia="Times New Roman" w:hAnsi="Times New Roman" w:cs="Times New Roman"/>
          <w:lang w:val="de-DE"/>
        </w:rPr>
        <w:t>Ausdrucksweisen w</w:t>
      </w:r>
      <w:r w:rsidR="00B253B1" w:rsidRPr="00EA21C7">
        <w:rPr>
          <w:rFonts w:ascii="Times New Roman" w:eastAsia="Times New Roman" w:hAnsi="Times New Roman" w:cs="Times New Roman"/>
          <w:lang w:val="de-DE"/>
        </w:rPr>
        <w:t>irtschaftliche</w:t>
      </w:r>
      <w:r w:rsidRPr="00EA21C7">
        <w:rPr>
          <w:rFonts w:ascii="Times New Roman" w:eastAsia="Times New Roman" w:hAnsi="Times New Roman" w:cs="Times New Roman"/>
          <w:lang w:val="de-DE"/>
        </w:rPr>
        <w:t>r</w:t>
      </w:r>
      <w:r w:rsidR="00B253B1" w:rsidRPr="00EA21C7">
        <w:rPr>
          <w:rFonts w:ascii="Times New Roman" w:eastAsia="Times New Roman" w:hAnsi="Times New Roman" w:cs="Times New Roman"/>
          <w:lang w:val="de-DE"/>
        </w:rPr>
        <w:t>, soziale</w:t>
      </w:r>
      <w:r w:rsidRPr="00EA21C7">
        <w:rPr>
          <w:rFonts w:ascii="Times New Roman" w:eastAsia="Times New Roman" w:hAnsi="Times New Roman" w:cs="Times New Roman"/>
          <w:lang w:val="de-DE"/>
        </w:rPr>
        <w:t>r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 und kulturelle</w:t>
      </w:r>
      <w:r w:rsidRPr="00EA21C7">
        <w:rPr>
          <w:rFonts w:ascii="Times New Roman" w:eastAsia="Times New Roman" w:hAnsi="Times New Roman" w:cs="Times New Roman"/>
          <w:lang w:val="de-DE"/>
        </w:rPr>
        <w:t xml:space="preserve">r </w:t>
      </w:r>
      <w:r w:rsidR="00B253B1" w:rsidRPr="00EA21C7">
        <w:rPr>
          <w:rFonts w:ascii="Times New Roman" w:eastAsia="Times New Roman" w:hAnsi="Times New Roman" w:cs="Times New Roman"/>
          <w:lang w:val="de-DE"/>
        </w:rPr>
        <w:t>Unterschiede</w:t>
      </w:r>
    </w:p>
    <w:p w14:paraId="389DE21E" w14:textId="7F77052A" w:rsidR="00B253B1" w:rsidRPr="00EA21C7" w:rsidRDefault="0073278B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n</w:t>
      </w:r>
      <w:r w:rsidR="00B253B1" w:rsidRPr="00EA21C7">
        <w:rPr>
          <w:rFonts w:ascii="Times New Roman" w:eastAsia="Times New Roman" w:hAnsi="Times New Roman" w:cs="Times New Roman"/>
          <w:lang w:val="de-DE"/>
        </w:rPr>
        <w:t>atürliche und gebaute Räume, Gedenkstätten, Gedenkrituale</w:t>
      </w:r>
    </w:p>
    <w:p w14:paraId="1BF87763" w14:textId="140E1904" w:rsidR="00B253B1" w:rsidRPr="00EA21C7" w:rsidRDefault="00B253B1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 xml:space="preserve">Annäherungen an das </w:t>
      </w:r>
      <w:r w:rsidR="00594C1F" w:rsidRPr="00EA21C7">
        <w:rPr>
          <w:rFonts w:ascii="Times New Roman" w:eastAsia="Times New Roman" w:hAnsi="Times New Roman" w:cs="Times New Roman"/>
          <w:lang w:val="de-DE"/>
        </w:rPr>
        <w:t>Fremde/Andere</w:t>
      </w:r>
      <w:r w:rsidRPr="00EA21C7">
        <w:rPr>
          <w:rFonts w:ascii="Times New Roman" w:eastAsia="Times New Roman" w:hAnsi="Times New Roman" w:cs="Times New Roman"/>
          <w:lang w:val="de-DE"/>
        </w:rPr>
        <w:t xml:space="preserve"> in den europäischen Geisteswissenschaften</w:t>
      </w:r>
    </w:p>
    <w:p w14:paraId="2608C651" w14:textId="7BE2728F" w:rsidR="00B253B1" w:rsidRPr="00EA21C7" w:rsidRDefault="00594C1F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lastRenderedPageBreak/>
        <w:t>m</w:t>
      </w:r>
      <w:r w:rsidR="00B253B1" w:rsidRPr="00EA21C7">
        <w:rPr>
          <w:rFonts w:ascii="Times New Roman" w:eastAsia="Times New Roman" w:hAnsi="Times New Roman" w:cs="Times New Roman"/>
          <w:lang w:val="de-DE"/>
        </w:rPr>
        <w:t>ediatisierte Räume der Vielfalt</w:t>
      </w:r>
    </w:p>
    <w:p w14:paraId="39ACD17D" w14:textId="3951DC6C" w:rsidR="00B253B1" w:rsidRPr="00EA21C7" w:rsidRDefault="00B253B1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Interkulturalität und Intermedialität</w:t>
      </w:r>
    </w:p>
    <w:p w14:paraId="35ED8DDD" w14:textId="1481FA79" w:rsidR="00B253B1" w:rsidRPr="00EA21C7" w:rsidRDefault="00594C1F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w</w:t>
      </w:r>
      <w:r w:rsidR="00B253B1" w:rsidRPr="00EA21C7">
        <w:rPr>
          <w:rFonts w:ascii="Times New Roman" w:eastAsia="Times New Roman" w:hAnsi="Times New Roman" w:cs="Times New Roman"/>
          <w:lang w:val="de-DE"/>
        </w:rPr>
        <w:t>irtschaftliche Strategien der Vielfalt</w:t>
      </w:r>
    </w:p>
    <w:p w14:paraId="75682EE0" w14:textId="5972A243" w:rsidR="00B253B1" w:rsidRPr="00EA21C7" w:rsidRDefault="00594C1F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ethnische Gemeinschaften und Minderheiten</w:t>
      </w:r>
    </w:p>
    <w:p w14:paraId="38DB2E2D" w14:textId="1DC7C7EC" w:rsidR="00B253B1" w:rsidRPr="00EA21C7" w:rsidRDefault="00594C1F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Schnittflächen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 der sozialen Vielfalt</w:t>
      </w:r>
    </w:p>
    <w:p w14:paraId="4B875647" w14:textId="144D6B93" w:rsidR="00B253B1" w:rsidRPr="00EA21C7" w:rsidRDefault="00594C1F" w:rsidP="00EA21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EA21C7">
        <w:rPr>
          <w:rFonts w:ascii="Times New Roman" w:eastAsia="Times New Roman" w:hAnsi="Times New Roman" w:cs="Times New Roman"/>
          <w:lang w:val="de-DE"/>
        </w:rPr>
        <w:t>k</w:t>
      </w:r>
      <w:r w:rsidR="00B253B1" w:rsidRPr="00EA21C7">
        <w:rPr>
          <w:rFonts w:ascii="Times New Roman" w:eastAsia="Times New Roman" w:hAnsi="Times New Roman" w:cs="Times New Roman"/>
          <w:lang w:val="de-DE"/>
        </w:rPr>
        <w:t xml:space="preserve">ulturelle Unterschiede </w:t>
      </w:r>
      <w:r w:rsidRPr="00EA21C7">
        <w:rPr>
          <w:rFonts w:ascii="Times New Roman" w:eastAsia="Times New Roman" w:hAnsi="Times New Roman" w:cs="Times New Roman"/>
          <w:lang w:val="de-DE"/>
        </w:rPr>
        <w:t>im schulischen Kontext</w:t>
      </w:r>
    </w:p>
    <w:p w14:paraId="2205CB25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06CED157" w14:textId="2A307067" w:rsidR="00B253B1" w:rsidRPr="005E2913" w:rsidRDefault="00594C1F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Für die Vorträge </w:t>
      </w:r>
      <w:r w:rsidRPr="00594C1F">
        <w:rPr>
          <w:rFonts w:ascii="Times New Roman" w:eastAsia="Times New Roman" w:hAnsi="Times New Roman" w:cs="Times New Roman"/>
          <w:b/>
          <w:lang w:val="de-DE"/>
        </w:rPr>
        <w:t>in englischer oder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 w:rsidRPr="00594C1F">
        <w:rPr>
          <w:rFonts w:ascii="Times New Roman" w:eastAsia="Times New Roman" w:hAnsi="Times New Roman" w:cs="Times New Roman"/>
          <w:b/>
          <w:lang w:val="de-DE"/>
        </w:rPr>
        <w:t>deutscher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 w:rsidRPr="00594C1F">
        <w:rPr>
          <w:rFonts w:ascii="Times New Roman" w:eastAsia="Times New Roman" w:hAnsi="Times New Roman" w:cs="Times New Roman"/>
          <w:b/>
          <w:lang w:val="de-DE"/>
        </w:rPr>
        <w:t>Sprache</w:t>
      </w:r>
      <w:r>
        <w:rPr>
          <w:rFonts w:ascii="Times New Roman" w:eastAsia="Times New Roman" w:hAnsi="Times New Roman" w:cs="Times New Roman"/>
          <w:lang w:val="de-DE"/>
        </w:rPr>
        <w:t xml:space="preserve"> sind jeweils 20 Minuten vorgesehen. </w:t>
      </w:r>
      <w:r w:rsidR="006F67B8">
        <w:rPr>
          <w:rFonts w:ascii="Times New Roman" w:eastAsia="Times New Roman" w:hAnsi="Times New Roman" w:cs="Times New Roman"/>
          <w:lang w:val="de-DE"/>
        </w:rPr>
        <w:t>Zur Anmeldung s</w:t>
      </w:r>
      <w:r>
        <w:rPr>
          <w:rFonts w:ascii="Times New Roman" w:eastAsia="Times New Roman" w:hAnsi="Times New Roman" w:cs="Times New Roman"/>
          <w:lang w:val="de-DE"/>
        </w:rPr>
        <w:t xml:space="preserve">chicken Sie Ihr </w:t>
      </w:r>
      <w:r w:rsidRPr="006F67B8">
        <w:rPr>
          <w:rFonts w:ascii="Times New Roman" w:eastAsia="Times New Roman" w:hAnsi="Times New Roman" w:cs="Times New Roman"/>
          <w:b/>
          <w:lang w:val="de-DE"/>
        </w:rPr>
        <w:t>Abstract in englischer Sprache</w:t>
      </w:r>
      <w:r>
        <w:rPr>
          <w:rFonts w:ascii="Times New Roman" w:eastAsia="Times New Roman" w:hAnsi="Times New Roman" w:cs="Times New Roman"/>
          <w:lang w:val="de-DE"/>
        </w:rPr>
        <w:t xml:space="preserve"> (max. 250 Wörter</w:t>
      </w:r>
      <w:proofErr w:type="gramStart"/>
      <w:r>
        <w:rPr>
          <w:rFonts w:ascii="Times New Roman" w:eastAsia="Times New Roman" w:hAnsi="Times New Roman" w:cs="Times New Roman"/>
          <w:lang w:val="de-DE"/>
        </w:rPr>
        <w:t>) bis</w:t>
      </w:r>
      <w:proofErr w:type="gramEnd"/>
      <w:r>
        <w:rPr>
          <w:rFonts w:ascii="Times New Roman" w:eastAsia="Times New Roman" w:hAnsi="Times New Roman" w:cs="Times New Roman"/>
          <w:lang w:val="de-DE"/>
        </w:rPr>
        <w:t xml:space="preserve"> zum 1</w:t>
      </w:r>
      <w:r w:rsidR="00DA7D81">
        <w:rPr>
          <w:rFonts w:ascii="Times New Roman" w:eastAsia="Times New Roman" w:hAnsi="Times New Roman" w:cs="Times New Roman"/>
          <w:lang w:val="de-DE"/>
        </w:rPr>
        <w:t xml:space="preserve">. Mai </w:t>
      </w:r>
      <w:r>
        <w:rPr>
          <w:rFonts w:ascii="Times New Roman" w:eastAsia="Times New Roman" w:hAnsi="Times New Roman" w:cs="Times New Roman"/>
          <w:lang w:val="de-DE"/>
        </w:rPr>
        <w:t xml:space="preserve">2022 an </w:t>
      </w:r>
      <w:hyperlink r:id="rId7" w:history="1">
        <w:r w:rsidRPr="003D7A97">
          <w:rPr>
            <w:rStyle w:val="Hyperlink"/>
            <w:rFonts w:ascii="Times New Roman" w:eastAsia="Times New Roman" w:hAnsi="Times New Roman" w:cs="Times New Roman"/>
            <w:lang w:val="de-DE"/>
          </w:rPr>
          <w:t>ecsdiversityconference@gmail.com</w:t>
        </w:r>
      </w:hyperlink>
      <w:r>
        <w:rPr>
          <w:rFonts w:ascii="Times New Roman" w:eastAsia="Times New Roman" w:hAnsi="Times New Roman" w:cs="Times New Roman"/>
          <w:lang w:val="de-DE"/>
        </w:rPr>
        <w:t xml:space="preserve">. </w:t>
      </w:r>
    </w:p>
    <w:p w14:paraId="4741BB9D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1A8C084A" w14:textId="5D78AA07" w:rsidR="00E6142E" w:rsidRPr="00E6142E" w:rsidRDefault="00E6142E" w:rsidP="00E6142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Informationen</w:t>
      </w:r>
      <w:proofErr w:type="spellEnd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bzgl</w:t>
      </w:r>
      <w:proofErr w:type="spellEnd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proofErr w:type="gramStart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Begutachtung</w:t>
      </w:r>
      <w:proofErr w:type="spellEnd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und </w:t>
      </w:r>
      <w:proofErr w:type="spellStart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Auswahl</w:t>
      </w:r>
      <w:proofErr w:type="spellEnd"/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der </w:t>
      </w:r>
      <w:proofErr w:type="spellStart"/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Konferenzbeiträge</w:t>
      </w:r>
      <w:proofErr w:type="spellEnd"/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: 1.</w:t>
      </w:r>
      <w:proofErr w:type="gramEnd"/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Juni</w:t>
      </w:r>
      <w:proofErr w:type="spellEnd"/>
      <w:r w:rsidRPr="00E6142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202</w:t>
      </w:r>
      <w:r w:rsidR="004861D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2</w:t>
      </w:r>
    </w:p>
    <w:p w14:paraId="0926C120" w14:textId="77777777" w:rsidR="00E6142E" w:rsidRDefault="00E6142E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3FC75B0A" w14:textId="5B55770A" w:rsidR="00B253B1" w:rsidRPr="005E2913" w:rsidRDefault="006F67B8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Ausgewählte Konferenzb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eiträge </w:t>
      </w:r>
      <w:r>
        <w:rPr>
          <w:rFonts w:ascii="Times New Roman" w:eastAsia="Times New Roman" w:hAnsi="Times New Roman" w:cs="Times New Roman"/>
          <w:lang w:val="de-DE"/>
        </w:rPr>
        <w:t>werden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in </w:t>
      </w:r>
      <w:r>
        <w:rPr>
          <w:rFonts w:ascii="Times New Roman" w:eastAsia="Times New Roman" w:hAnsi="Times New Roman" w:cs="Times New Roman"/>
          <w:lang w:val="de-DE"/>
        </w:rPr>
        <w:t xml:space="preserve">der Reihe </w:t>
      </w:r>
      <w:proofErr w:type="spellStart"/>
      <w:r w:rsidR="00B253B1" w:rsidRPr="006F67B8">
        <w:rPr>
          <w:rFonts w:ascii="Times New Roman" w:eastAsia="Times New Roman" w:hAnsi="Times New Roman" w:cs="Times New Roman"/>
          <w:i/>
          <w:lang w:val="de-DE"/>
        </w:rPr>
        <w:t>Ethnographica</w:t>
      </w:r>
      <w:proofErr w:type="spellEnd"/>
      <w:r w:rsidR="00B253B1" w:rsidRPr="006F67B8">
        <w:rPr>
          <w:rFonts w:ascii="Times New Roman" w:eastAsia="Times New Roman" w:hAnsi="Times New Roman" w:cs="Times New Roman"/>
          <w:i/>
          <w:lang w:val="de-DE"/>
        </w:rPr>
        <w:t xml:space="preserve"> et </w:t>
      </w:r>
      <w:proofErr w:type="spellStart"/>
      <w:r w:rsidR="00B253B1" w:rsidRPr="006F67B8">
        <w:rPr>
          <w:rFonts w:ascii="Times New Roman" w:eastAsia="Times New Roman" w:hAnsi="Times New Roman" w:cs="Times New Roman"/>
          <w:i/>
          <w:lang w:val="de-DE"/>
        </w:rPr>
        <w:t>Folkloristica</w:t>
      </w:r>
      <w:proofErr w:type="spellEnd"/>
      <w:r w:rsidR="00B253B1" w:rsidRPr="006F67B8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="00B253B1" w:rsidRPr="006F67B8">
        <w:rPr>
          <w:rFonts w:ascii="Times New Roman" w:eastAsia="Times New Roman" w:hAnsi="Times New Roman" w:cs="Times New Roman"/>
          <w:i/>
          <w:lang w:val="de-DE"/>
        </w:rPr>
        <w:t>Carpathica</w:t>
      </w:r>
      <w:proofErr w:type="spellEnd"/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 xml:space="preserve">(Ausgabe 25 - </w:t>
      </w:r>
      <w:r w:rsidR="00B253B1" w:rsidRPr="005E2913">
        <w:rPr>
          <w:rFonts w:ascii="Times New Roman" w:eastAsia="Times New Roman" w:hAnsi="Times New Roman" w:cs="Times New Roman"/>
          <w:lang w:val="de-DE"/>
        </w:rPr>
        <w:t xml:space="preserve">2023) veröffentlicht. </w:t>
      </w:r>
    </w:p>
    <w:p w14:paraId="5DFC62C7" w14:textId="77777777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36664575" w14:textId="1167809F" w:rsidR="00B253B1" w:rsidRPr="005E2913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5E2913">
        <w:rPr>
          <w:rFonts w:ascii="Times New Roman" w:eastAsia="Times New Roman" w:hAnsi="Times New Roman" w:cs="Times New Roman"/>
          <w:lang w:val="de-DE"/>
        </w:rPr>
        <w:t xml:space="preserve">Für die Teilnahme wird keine </w:t>
      </w:r>
      <w:r w:rsidR="006F67B8">
        <w:rPr>
          <w:rFonts w:ascii="Times New Roman" w:eastAsia="Times New Roman" w:hAnsi="Times New Roman" w:cs="Times New Roman"/>
          <w:lang w:val="de-DE"/>
        </w:rPr>
        <w:t>Konferenzg</w:t>
      </w:r>
      <w:r w:rsidRPr="005E2913">
        <w:rPr>
          <w:rFonts w:ascii="Times New Roman" w:eastAsia="Times New Roman" w:hAnsi="Times New Roman" w:cs="Times New Roman"/>
          <w:lang w:val="de-DE"/>
        </w:rPr>
        <w:t>ebühr erhoben.</w:t>
      </w:r>
      <w:bookmarkStart w:id="0" w:name="_GoBack"/>
      <w:bookmarkEnd w:id="0"/>
    </w:p>
    <w:p w14:paraId="4B46F2A9" w14:textId="77777777" w:rsidR="006F67B8" w:rsidRDefault="006F67B8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14:paraId="7A5E28BE" w14:textId="1E82752E" w:rsidR="005521C1" w:rsidRDefault="00B253B1" w:rsidP="00B253B1">
      <w:pPr>
        <w:spacing w:line="276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5E2913">
        <w:rPr>
          <w:rFonts w:ascii="Times New Roman" w:eastAsia="Times New Roman" w:hAnsi="Times New Roman" w:cs="Times New Roman"/>
          <w:lang w:val="de-DE"/>
        </w:rPr>
        <w:t xml:space="preserve">Die Konferenz </w:t>
      </w:r>
      <w:r w:rsidR="005521C1">
        <w:rPr>
          <w:rFonts w:ascii="Times New Roman" w:eastAsia="Times New Roman" w:hAnsi="Times New Roman" w:cs="Times New Roman"/>
          <w:lang w:val="de-DE"/>
        </w:rPr>
        <w:t xml:space="preserve">möchten wir als Präsenzveranstaltung durchführen. </w:t>
      </w:r>
      <w:r w:rsidR="00540B17">
        <w:rPr>
          <w:rFonts w:ascii="Times New Roman" w:eastAsia="Times New Roman" w:hAnsi="Times New Roman" w:cs="Times New Roman"/>
          <w:lang w:val="de-DE"/>
        </w:rPr>
        <w:t>Wir beobachten die aktuellen Entwicklungen der Corona-Pandemie und melden uns bis zum 01. August 2022 mit weiteren Informationen zur Durchführung.</w:t>
      </w:r>
    </w:p>
    <w:p w14:paraId="4EC5D611" w14:textId="7255D829" w:rsidR="00F731D5" w:rsidRDefault="00F731D5" w:rsidP="00F268A1">
      <w:pPr>
        <w:rPr>
          <w:rFonts w:ascii="Times New Roman" w:eastAsia="Times New Roman" w:hAnsi="Times New Roman" w:cs="Times New Roman"/>
          <w:lang w:val="de-DE"/>
        </w:rPr>
      </w:pPr>
    </w:p>
    <w:sectPr w:rsidR="00F731D5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95B"/>
    <w:multiLevelType w:val="multilevel"/>
    <w:tmpl w:val="38A2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B6317E"/>
    <w:multiLevelType w:val="hybridMultilevel"/>
    <w:tmpl w:val="EF3213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7521A"/>
    <w:multiLevelType w:val="multilevel"/>
    <w:tmpl w:val="D59EC8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9230C52"/>
    <w:multiLevelType w:val="hybridMultilevel"/>
    <w:tmpl w:val="B0AE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D2"/>
    <w:rsid w:val="001B7F90"/>
    <w:rsid w:val="003B79F9"/>
    <w:rsid w:val="00437F08"/>
    <w:rsid w:val="0046539A"/>
    <w:rsid w:val="004861D1"/>
    <w:rsid w:val="00540B17"/>
    <w:rsid w:val="005521C1"/>
    <w:rsid w:val="005750D2"/>
    <w:rsid w:val="00584C5B"/>
    <w:rsid w:val="00594C1F"/>
    <w:rsid w:val="005E2913"/>
    <w:rsid w:val="006E17E7"/>
    <w:rsid w:val="006F67B8"/>
    <w:rsid w:val="0073278B"/>
    <w:rsid w:val="00746847"/>
    <w:rsid w:val="00752652"/>
    <w:rsid w:val="009B2A33"/>
    <w:rsid w:val="00AA6643"/>
    <w:rsid w:val="00B253B1"/>
    <w:rsid w:val="00DA7D81"/>
    <w:rsid w:val="00E6142E"/>
    <w:rsid w:val="00E72EFC"/>
    <w:rsid w:val="00EA21C7"/>
    <w:rsid w:val="00F23E06"/>
    <w:rsid w:val="00F268A1"/>
    <w:rsid w:val="00F3197C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47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1"/>
    <w:next w:val="Standar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le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B7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1"/>
    <w:next w:val="Standar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</w:style>
  <w:style w:type="paragraph" w:styleId="Title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B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csdiversityconfere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Qms6/dSlfZs38og9Ppk9UlK+g==">AMUW2mXMKTJ+nhyePBNLykBHe+gNz/M4lSgkmj7f9dnr/z7Qo0ZTK3sEE3+eYFEiyItoxiRY92oBcbGZqIzGke62VeTIHHjaGW4Yy+3HkzDsZNuP1QKJtM23hH/P96y0tqJB3Wnycz6z+zsIcpWXRBsXFsBsCKBCNFb7Pu9sDBME7XFXDW2RnHw=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5</cp:revision>
  <dcterms:created xsi:type="dcterms:W3CDTF">2022-02-16T12:27:00Z</dcterms:created>
  <dcterms:modified xsi:type="dcterms:W3CDTF">2022-04-06T13:08:00Z</dcterms:modified>
</cp:coreProperties>
</file>